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AF24" w14:textId="77777777" w:rsidR="0058126B" w:rsidRDefault="0058126B" w:rsidP="00254545">
      <w:pPr>
        <w:rPr>
          <w:rFonts w:ascii="Ink Free" w:hAnsi="Ink Free"/>
        </w:rPr>
      </w:pPr>
    </w:p>
    <w:p w14:paraId="256D86D1" w14:textId="7F15013E" w:rsidR="00254545" w:rsidRDefault="00254545" w:rsidP="00254545">
      <w:pPr>
        <w:rPr>
          <w:rFonts w:ascii="Ink Free" w:hAnsi="Ink Free"/>
        </w:rPr>
      </w:pPr>
      <w:r>
        <w:rPr>
          <w:rFonts w:ascii="Ink Free" w:hAnsi="Ink Free"/>
        </w:rPr>
        <w:t>CITY OF THORNTON</w:t>
      </w:r>
    </w:p>
    <w:p w14:paraId="75D9CE13" w14:textId="72544C47" w:rsidR="00254545" w:rsidRDefault="00254545" w:rsidP="00254545">
      <w:pPr>
        <w:rPr>
          <w:rFonts w:ascii="Ink Free" w:hAnsi="Ink Free"/>
        </w:rPr>
      </w:pPr>
      <w:r>
        <w:rPr>
          <w:rFonts w:ascii="Ink Free" w:hAnsi="Ink Free"/>
        </w:rPr>
        <w:t>AGENDA – MARCH 6, 2023 – 6:30 P.M. – CITY HALL</w:t>
      </w:r>
    </w:p>
    <w:p w14:paraId="3FC39A0D" w14:textId="77777777" w:rsidR="00254545" w:rsidRDefault="00254545" w:rsidP="00254545">
      <w:pPr>
        <w:rPr>
          <w:rFonts w:ascii="Ink Free" w:hAnsi="Ink Free"/>
        </w:rPr>
      </w:pPr>
      <w:r>
        <w:rPr>
          <w:rFonts w:ascii="Ink Free" w:hAnsi="Ink Free"/>
        </w:rPr>
        <w:t>CALL TO ORDER</w:t>
      </w:r>
    </w:p>
    <w:p w14:paraId="4DF9B4F8" w14:textId="77777777" w:rsidR="00254545" w:rsidRDefault="00254545" w:rsidP="00254545">
      <w:pPr>
        <w:rPr>
          <w:rFonts w:ascii="Ink Free" w:hAnsi="Ink Free"/>
        </w:rPr>
      </w:pPr>
      <w:r>
        <w:rPr>
          <w:rFonts w:ascii="Ink Free" w:hAnsi="Ink Free"/>
        </w:rPr>
        <w:t>ROLL CALL</w:t>
      </w:r>
    </w:p>
    <w:p w14:paraId="7FA07C89" w14:textId="77777777" w:rsidR="00254545" w:rsidRDefault="00254545" w:rsidP="00254545">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4AD689EE" w14:textId="77777777" w:rsidR="00254545" w:rsidRDefault="00254545" w:rsidP="00254545">
      <w:pPr>
        <w:rPr>
          <w:rFonts w:ascii="Ink Free" w:hAnsi="Ink Free"/>
        </w:rPr>
      </w:pPr>
      <w:r>
        <w:rPr>
          <w:rFonts w:ascii="Ink Free" w:hAnsi="Ink Free"/>
        </w:rPr>
        <w:tab/>
        <w:t xml:space="preserve">A. AGENDA </w:t>
      </w:r>
    </w:p>
    <w:p w14:paraId="23765A89" w14:textId="77777777" w:rsidR="00254545" w:rsidRDefault="00254545" w:rsidP="00254545">
      <w:pPr>
        <w:rPr>
          <w:rFonts w:ascii="Ink Free" w:hAnsi="Ink Free"/>
        </w:rPr>
      </w:pPr>
      <w:r>
        <w:rPr>
          <w:rFonts w:ascii="Ink Free" w:hAnsi="Ink Free"/>
        </w:rPr>
        <w:tab/>
        <w:t>B. MINUTES FROM FEBRUARY MEETING</w:t>
      </w:r>
    </w:p>
    <w:p w14:paraId="4688162F" w14:textId="0BBCCF23" w:rsidR="00254545" w:rsidRDefault="00254545" w:rsidP="00254545">
      <w:pPr>
        <w:rPr>
          <w:rFonts w:ascii="Ink Free" w:hAnsi="Ink Free"/>
        </w:rPr>
      </w:pPr>
      <w:r>
        <w:rPr>
          <w:rFonts w:ascii="Ink Free" w:hAnsi="Ink Free"/>
        </w:rPr>
        <w:tab/>
        <w:t>C. BILLS</w:t>
      </w:r>
    </w:p>
    <w:p w14:paraId="6DC7E0BD" w14:textId="719CC354" w:rsidR="00254545" w:rsidRDefault="00254545" w:rsidP="00254545">
      <w:pPr>
        <w:rPr>
          <w:rFonts w:ascii="Ink Free" w:hAnsi="Ink Free"/>
          <w:b/>
          <w:bCs/>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54CC07C0" w14:textId="0CD76DB1" w:rsidR="007D2AE8" w:rsidRPr="0035675D" w:rsidRDefault="00825B42" w:rsidP="00955768">
      <w:pPr>
        <w:rPr>
          <w:rFonts w:ascii="Ink Free" w:hAnsi="Ink Free"/>
        </w:rPr>
      </w:pPr>
      <w:r>
        <w:rPr>
          <w:rFonts w:ascii="Ink Free" w:hAnsi="Ink Free"/>
          <w:b/>
          <w:bCs/>
        </w:rPr>
        <w:t>PUBLIC HEARING – MAXIMUM PROPERTY TAX LEVY</w:t>
      </w:r>
      <w:r w:rsidR="0035675D">
        <w:rPr>
          <w:rFonts w:ascii="Ink Free" w:hAnsi="Ink Free"/>
          <w:b/>
          <w:bCs/>
        </w:rPr>
        <w:t xml:space="preserve"> </w:t>
      </w:r>
    </w:p>
    <w:p w14:paraId="11ED70A5" w14:textId="64776E36" w:rsidR="0058126B" w:rsidRPr="00955768" w:rsidRDefault="00254545" w:rsidP="00955768">
      <w:pPr>
        <w:rPr>
          <w:rFonts w:ascii="Ink Free" w:hAnsi="Ink Free"/>
          <w:u w:val="single"/>
        </w:rPr>
      </w:pPr>
      <w:r>
        <w:rPr>
          <w:rFonts w:ascii="Ink Free" w:hAnsi="Ink Free"/>
          <w:u w:val="single"/>
        </w:rPr>
        <w:t>OLD BUSINESS</w:t>
      </w:r>
    </w:p>
    <w:p w14:paraId="03A7116E" w14:textId="1EAF0CD9" w:rsidR="00955768" w:rsidRDefault="0058126B" w:rsidP="00955768">
      <w:pPr>
        <w:pStyle w:val="ListParagraph"/>
        <w:numPr>
          <w:ilvl w:val="0"/>
          <w:numId w:val="1"/>
        </w:numPr>
        <w:rPr>
          <w:rFonts w:ascii="Ink Free" w:hAnsi="Ink Free"/>
        </w:rPr>
      </w:pPr>
      <w:r>
        <w:rPr>
          <w:rFonts w:ascii="Ink Free" w:hAnsi="Ink Free"/>
        </w:rPr>
        <w:t>COUNTY SHED DISCUSSION</w:t>
      </w:r>
      <w:r w:rsidR="00955768">
        <w:rPr>
          <w:rFonts w:ascii="Ink Free" w:hAnsi="Ink Free"/>
        </w:rPr>
        <w:t xml:space="preserve"> </w:t>
      </w:r>
    </w:p>
    <w:p w14:paraId="646757BE" w14:textId="77777777" w:rsidR="00955768" w:rsidRPr="00955768" w:rsidRDefault="00955768" w:rsidP="00955768">
      <w:pPr>
        <w:pStyle w:val="ListParagraph"/>
        <w:ind w:left="1080"/>
        <w:rPr>
          <w:rFonts w:ascii="Ink Free" w:hAnsi="Ink Free"/>
        </w:rPr>
      </w:pPr>
    </w:p>
    <w:p w14:paraId="7ABF6296" w14:textId="53BCEA53" w:rsidR="00955768" w:rsidRPr="00955768" w:rsidRDefault="00955768" w:rsidP="00955768">
      <w:pPr>
        <w:pStyle w:val="ListParagraph"/>
        <w:numPr>
          <w:ilvl w:val="0"/>
          <w:numId w:val="1"/>
        </w:numPr>
        <w:rPr>
          <w:rFonts w:ascii="Ink Free" w:hAnsi="Ink Free"/>
        </w:rPr>
      </w:pPr>
      <w:r>
        <w:rPr>
          <w:rFonts w:ascii="Ink Free" w:hAnsi="Ink Free"/>
        </w:rPr>
        <w:t>BUILDING PERMIT DISCUSSION</w:t>
      </w:r>
    </w:p>
    <w:p w14:paraId="1D1EB9EE" w14:textId="77777777" w:rsidR="00254545" w:rsidRDefault="00254545" w:rsidP="00254545">
      <w:pPr>
        <w:rPr>
          <w:rFonts w:ascii="Ink Free" w:hAnsi="Ink Free"/>
          <w:u w:val="single"/>
        </w:rPr>
      </w:pPr>
      <w:r>
        <w:rPr>
          <w:rFonts w:ascii="Ink Free" w:hAnsi="Ink Free"/>
          <w:u w:val="single"/>
        </w:rPr>
        <w:t>NEW BUSINESS</w:t>
      </w:r>
    </w:p>
    <w:p w14:paraId="5761EF45" w14:textId="22D8B75A" w:rsidR="00AA6506" w:rsidRDefault="00254545" w:rsidP="007E0748">
      <w:pPr>
        <w:pStyle w:val="ListParagraph"/>
        <w:numPr>
          <w:ilvl w:val="0"/>
          <w:numId w:val="2"/>
        </w:numPr>
        <w:rPr>
          <w:rFonts w:ascii="Ink Free" w:hAnsi="Ink Free"/>
        </w:rPr>
      </w:pPr>
      <w:r w:rsidRPr="00955768">
        <w:rPr>
          <w:rFonts w:ascii="Ink Free" w:hAnsi="Ink Free"/>
        </w:rPr>
        <w:t xml:space="preserve">SET PUBLIC HEARING DATE FOR BUDGET </w:t>
      </w:r>
      <w:r w:rsidR="00F75F99">
        <w:rPr>
          <w:rFonts w:ascii="Ink Free" w:hAnsi="Ink Free"/>
        </w:rPr>
        <w:t>SPECIAL MEETING</w:t>
      </w:r>
    </w:p>
    <w:p w14:paraId="6EFEC23F" w14:textId="77777777" w:rsidR="007E0748" w:rsidRPr="007E0748" w:rsidRDefault="007E0748" w:rsidP="007E0748">
      <w:pPr>
        <w:pStyle w:val="ListParagraph"/>
        <w:ind w:left="1080"/>
        <w:rPr>
          <w:rFonts w:ascii="Ink Free" w:hAnsi="Ink Free"/>
        </w:rPr>
      </w:pPr>
    </w:p>
    <w:p w14:paraId="6B2DCEC3" w14:textId="72C47851" w:rsidR="00AA6506" w:rsidRDefault="00AA6506" w:rsidP="007D2AE8">
      <w:pPr>
        <w:pStyle w:val="ListParagraph"/>
        <w:numPr>
          <w:ilvl w:val="0"/>
          <w:numId w:val="2"/>
        </w:numPr>
        <w:rPr>
          <w:rFonts w:ascii="Ink Free" w:hAnsi="Ink Free"/>
        </w:rPr>
      </w:pPr>
      <w:r>
        <w:rPr>
          <w:rFonts w:ascii="Ink Free" w:hAnsi="Ink Free"/>
        </w:rPr>
        <w:t>DISCUSS CD’S AND ROLL OVER TIME FRAME</w:t>
      </w:r>
    </w:p>
    <w:p w14:paraId="28129CE4" w14:textId="7F917481" w:rsidR="009F69F9" w:rsidRPr="007D2AE8" w:rsidRDefault="00254545" w:rsidP="007D2AE8">
      <w:pPr>
        <w:pStyle w:val="ListParagraph"/>
        <w:ind w:left="1080"/>
        <w:rPr>
          <w:rFonts w:ascii="Ink Free" w:hAnsi="Ink Free"/>
        </w:rPr>
      </w:pPr>
      <w:r w:rsidRPr="007D2AE8">
        <w:rPr>
          <w:rFonts w:ascii="Ink Free" w:hAnsi="Ink Free"/>
        </w:rPr>
        <w:t xml:space="preserve"> </w:t>
      </w:r>
    </w:p>
    <w:p w14:paraId="51EFD5BA" w14:textId="695F8529" w:rsidR="00F84127" w:rsidRDefault="009F69F9" w:rsidP="00F84127">
      <w:pPr>
        <w:pStyle w:val="ListParagraph"/>
        <w:numPr>
          <w:ilvl w:val="0"/>
          <w:numId w:val="2"/>
        </w:numPr>
        <w:rPr>
          <w:rFonts w:ascii="Ink Free" w:hAnsi="Ink Free"/>
        </w:rPr>
      </w:pPr>
      <w:r w:rsidRPr="00E06ABC">
        <w:rPr>
          <w:rFonts w:ascii="Ink Free" w:hAnsi="Ink Free"/>
        </w:rPr>
        <w:t>COMMUNITY CENTER DOOR</w:t>
      </w:r>
      <w:r w:rsidR="00254545" w:rsidRPr="00E06ABC">
        <w:rPr>
          <w:rFonts w:ascii="Ink Free" w:hAnsi="Ink Free"/>
        </w:rPr>
        <w:tab/>
      </w:r>
    </w:p>
    <w:p w14:paraId="42B98584" w14:textId="77777777" w:rsidR="00F84127" w:rsidRPr="00F84127" w:rsidRDefault="00F84127" w:rsidP="00F84127">
      <w:pPr>
        <w:pStyle w:val="ListParagraph"/>
        <w:rPr>
          <w:rFonts w:ascii="Ink Free" w:hAnsi="Ink Free"/>
        </w:rPr>
      </w:pPr>
    </w:p>
    <w:p w14:paraId="6028B2EE" w14:textId="3252899A" w:rsidR="006B45D5" w:rsidRPr="00F84127" w:rsidRDefault="006B45D5" w:rsidP="00F84127">
      <w:pPr>
        <w:pStyle w:val="ListParagraph"/>
        <w:numPr>
          <w:ilvl w:val="0"/>
          <w:numId w:val="2"/>
        </w:numPr>
        <w:rPr>
          <w:rFonts w:ascii="Ink Free" w:hAnsi="Ink Free"/>
        </w:rPr>
      </w:pPr>
      <w:r w:rsidRPr="00F84127">
        <w:rPr>
          <w:rFonts w:ascii="Ink Free" w:hAnsi="Ink Free"/>
        </w:rPr>
        <w:t>RECYCLING PLASTICS</w:t>
      </w:r>
    </w:p>
    <w:p w14:paraId="34604F79" w14:textId="1A312096" w:rsidR="00F84127" w:rsidRPr="00F84127" w:rsidRDefault="00F84127" w:rsidP="00F84127">
      <w:pPr>
        <w:ind w:left="720"/>
        <w:rPr>
          <w:rFonts w:ascii="Ink Free" w:hAnsi="Ink Free"/>
        </w:rPr>
      </w:pPr>
      <w:r>
        <w:rPr>
          <w:rFonts w:ascii="Ink Free" w:hAnsi="Ink Free"/>
        </w:rPr>
        <w:t>7. SALE OF FIRE TRUCK</w:t>
      </w:r>
    </w:p>
    <w:p w14:paraId="40FBACBD" w14:textId="28C38052" w:rsidR="00254545" w:rsidRDefault="00254545" w:rsidP="00254545">
      <w:pPr>
        <w:rPr>
          <w:rFonts w:ascii="Ink Free" w:hAnsi="Ink Free"/>
        </w:rPr>
      </w:pPr>
      <w:r>
        <w:rPr>
          <w:rFonts w:ascii="Ink Free" w:hAnsi="Ink Free"/>
        </w:rPr>
        <w:tab/>
      </w:r>
      <w:r w:rsidR="00F84127">
        <w:rPr>
          <w:rFonts w:ascii="Ink Free" w:hAnsi="Ink Free"/>
        </w:rPr>
        <w:t>8</w:t>
      </w:r>
      <w:r>
        <w:rPr>
          <w:rFonts w:ascii="Ink Free" w:hAnsi="Ink Free"/>
        </w:rPr>
        <w:t xml:space="preserve">. 2023 SEASONAL MOSQUITO CONTROL </w:t>
      </w:r>
    </w:p>
    <w:p w14:paraId="121EA19C" w14:textId="77777777" w:rsidR="00254545" w:rsidRDefault="00254545" w:rsidP="00254545">
      <w:pPr>
        <w:rPr>
          <w:rFonts w:ascii="Ink Free" w:hAnsi="Ink Free"/>
        </w:rPr>
      </w:pPr>
      <w:r>
        <w:rPr>
          <w:rFonts w:ascii="Ink Free" w:hAnsi="Ink Free"/>
        </w:rPr>
        <w:t>ADJOURNMENT</w:t>
      </w:r>
    </w:p>
    <w:p w14:paraId="4A78AF2E" w14:textId="77777777" w:rsidR="007C07EF" w:rsidRDefault="007C07EF"/>
    <w:sectPr w:rsidR="007C0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0091"/>
    <w:multiLevelType w:val="hybridMultilevel"/>
    <w:tmpl w:val="6DEA3FAA"/>
    <w:lvl w:ilvl="0" w:tplc="C17E9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74693E"/>
    <w:multiLevelType w:val="hybridMultilevel"/>
    <w:tmpl w:val="026898AA"/>
    <w:lvl w:ilvl="0" w:tplc="CCBE39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9404030">
    <w:abstractNumId w:val="0"/>
  </w:num>
  <w:num w:numId="2" w16cid:durableId="61873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45"/>
    <w:rsid w:val="00254545"/>
    <w:rsid w:val="00293248"/>
    <w:rsid w:val="0035675D"/>
    <w:rsid w:val="004B4347"/>
    <w:rsid w:val="0058126B"/>
    <w:rsid w:val="005C1F59"/>
    <w:rsid w:val="006B45D5"/>
    <w:rsid w:val="007C07EF"/>
    <w:rsid w:val="007D2AE8"/>
    <w:rsid w:val="007E0748"/>
    <w:rsid w:val="00825B42"/>
    <w:rsid w:val="00955768"/>
    <w:rsid w:val="009F69F9"/>
    <w:rsid w:val="00AA6506"/>
    <w:rsid w:val="00C15420"/>
    <w:rsid w:val="00C55118"/>
    <w:rsid w:val="00E06ABC"/>
    <w:rsid w:val="00F75F99"/>
    <w:rsid w:val="00F8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5AAB"/>
  <w15:chartTrackingRefBased/>
  <w15:docId w15:val="{3AACDBD5-1BAE-4555-BAA5-99B0D96B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29</cp:revision>
  <cp:lastPrinted>2023-03-03T15:30:00Z</cp:lastPrinted>
  <dcterms:created xsi:type="dcterms:W3CDTF">2022-09-07T20:34:00Z</dcterms:created>
  <dcterms:modified xsi:type="dcterms:W3CDTF">2023-03-03T15:30:00Z</dcterms:modified>
</cp:coreProperties>
</file>